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3F" w:rsidRDefault="003D283F" w:rsidP="003D283F">
      <w:pPr>
        <w:pStyle w:val="Stopka"/>
        <w:tabs>
          <w:tab w:val="left" w:pos="708"/>
        </w:tabs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5 do SIWZ</w:t>
      </w:r>
    </w:p>
    <w:p w:rsidR="003D283F" w:rsidRDefault="003D283F" w:rsidP="003D283F">
      <w:pPr>
        <w:pStyle w:val="Stopka"/>
        <w:tabs>
          <w:tab w:val="left" w:pos="708"/>
        </w:tabs>
        <w:jc w:val="right"/>
        <w:rPr>
          <w:rFonts w:ascii="Arial" w:hAnsi="Arial"/>
          <w:sz w:val="22"/>
          <w:szCs w:val="22"/>
        </w:rPr>
      </w:pPr>
    </w:p>
    <w:p w:rsidR="003D283F" w:rsidRPr="00062FBD" w:rsidRDefault="003D283F" w:rsidP="003D283F">
      <w:pPr>
        <w:pStyle w:val="Stopka"/>
        <w:tabs>
          <w:tab w:val="left" w:pos="708"/>
        </w:tabs>
        <w:ind w:left="567"/>
        <w:rPr>
          <w:color w:val="FF0000"/>
          <w:sz w:val="22"/>
          <w:szCs w:val="22"/>
        </w:rPr>
      </w:pPr>
      <w:r w:rsidRPr="00062FBD">
        <w:rPr>
          <w:color w:val="FF0000"/>
          <w:sz w:val="22"/>
          <w:szCs w:val="22"/>
        </w:rPr>
        <w:t xml:space="preserve">UWAGA: niniejszy dokument wraz załącznikami jest składany na wezwanie Zamawiającego. </w:t>
      </w:r>
    </w:p>
    <w:p w:rsidR="003D283F" w:rsidRPr="00062FBD" w:rsidRDefault="003D283F" w:rsidP="003D283F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  <w:r w:rsidRPr="00062FBD">
        <w:rPr>
          <w:b/>
          <w:color w:val="FF0000"/>
          <w:sz w:val="22"/>
          <w:szCs w:val="22"/>
        </w:rPr>
        <w:t>Nie dołączać do oferty!</w:t>
      </w:r>
    </w:p>
    <w:p w:rsidR="003D283F" w:rsidRPr="00062FBD" w:rsidRDefault="003D283F" w:rsidP="003D283F">
      <w:pPr>
        <w:pStyle w:val="Nagwek3"/>
        <w:ind w:left="567"/>
        <w:rPr>
          <w:rFonts w:ascii="Times New Roman" w:hAnsi="Times New Roman" w:cs="Times New Roman"/>
          <w:sz w:val="22"/>
          <w:szCs w:val="22"/>
        </w:rPr>
      </w:pPr>
    </w:p>
    <w:p w:rsidR="003D283F" w:rsidRPr="00062FBD" w:rsidRDefault="003D283F" w:rsidP="003D283F">
      <w:pPr>
        <w:pStyle w:val="Nagwek3"/>
        <w:ind w:left="567"/>
        <w:rPr>
          <w:rFonts w:ascii="Times New Roman" w:hAnsi="Times New Roman" w:cs="Times New Roman"/>
        </w:rPr>
      </w:pPr>
    </w:p>
    <w:p w:rsidR="003D283F" w:rsidRPr="00062FBD" w:rsidRDefault="003D283F" w:rsidP="003D283F">
      <w:pPr>
        <w:pStyle w:val="Nagwek3"/>
        <w:ind w:left="567"/>
        <w:rPr>
          <w:rFonts w:ascii="Times New Roman" w:hAnsi="Times New Roman" w:cs="Times New Roman"/>
        </w:rPr>
      </w:pPr>
      <w:r w:rsidRPr="00062FBD">
        <w:rPr>
          <w:rFonts w:ascii="Times New Roman" w:hAnsi="Times New Roman" w:cs="Times New Roman"/>
        </w:rPr>
        <w:t>WYKAZ ROBÓT BUDOWLANYCH</w:t>
      </w:r>
    </w:p>
    <w:p w:rsidR="003D283F" w:rsidRPr="00062FBD" w:rsidRDefault="003D283F" w:rsidP="003D283F">
      <w:pPr>
        <w:ind w:left="567"/>
        <w:rPr>
          <w:i/>
          <w:iCs/>
          <w:sz w:val="22"/>
          <w:szCs w:val="22"/>
        </w:rPr>
      </w:pPr>
    </w:p>
    <w:tbl>
      <w:tblPr>
        <w:tblStyle w:val="Tabela-Siatka"/>
        <w:tblW w:w="8897" w:type="dxa"/>
        <w:tblInd w:w="567" w:type="dxa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418"/>
        <w:gridCol w:w="1417"/>
        <w:gridCol w:w="1843"/>
      </w:tblGrid>
      <w:tr w:rsidR="003D283F" w:rsidRPr="00062FBD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rPr>
                <w:sz w:val="28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Rodzaj wykonanych robót (nazwa zadania, zakres robót)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 xml:space="preserve">Miejsce wykonania robót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pStyle w:val="Bezodstpw"/>
              <w:rPr>
                <w:rFonts w:eastAsiaTheme="minorEastAsia"/>
                <w:sz w:val="20"/>
                <w:szCs w:val="20"/>
                <w:lang w:eastAsia="en-US"/>
              </w:rPr>
            </w:pPr>
            <w:r w:rsidRPr="00062FBD">
              <w:rPr>
                <w:rFonts w:eastAsiaTheme="minorEastAsia"/>
                <w:sz w:val="20"/>
                <w:szCs w:val="20"/>
                <w:lang w:eastAsia="en-US"/>
              </w:rPr>
              <w:t>Wartość robót</w:t>
            </w:r>
          </w:p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Data realizacji robót (pełna data d/m/r)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 xml:space="preserve">Podmiot na rzecz </w:t>
            </w:r>
          </w:p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którego roboty zostały wykonane</w:t>
            </w:r>
          </w:p>
        </w:tc>
      </w:tr>
      <w:tr w:rsidR="003D283F" w:rsidRPr="00062FBD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</w:tr>
      <w:tr w:rsidR="003D283F" w:rsidRPr="00062FBD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</w:tr>
      <w:tr w:rsidR="003D283F" w:rsidRPr="00062FBD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</w:tr>
    </w:tbl>
    <w:p w:rsidR="003D283F" w:rsidRDefault="003D283F" w:rsidP="003D283F">
      <w:pPr>
        <w:ind w:left="567"/>
        <w:rPr>
          <w:rFonts w:ascii="Arial" w:hAnsi="Arial" w:cs="Arial"/>
          <w:b/>
          <w:sz w:val="28"/>
        </w:rPr>
      </w:pPr>
    </w:p>
    <w:p w:rsidR="00AA6C8E" w:rsidRDefault="003D283F" w:rsidP="00AA6C8E">
      <w:pPr>
        <w:pStyle w:val="Standard"/>
        <w:tabs>
          <w:tab w:val="left" w:pos="786"/>
        </w:tabs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W celu wykazania przez Wykonawcę spełniania warunków, o których mowa w art. 22 ust.1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</w:t>
      </w:r>
      <w:r w:rsidR="00062FBD">
        <w:rPr>
          <w:sz w:val="22"/>
          <w:szCs w:val="22"/>
        </w:rPr>
        <w:t>W</w:t>
      </w:r>
      <w:r>
        <w:rPr>
          <w:sz w:val="22"/>
          <w:szCs w:val="22"/>
        </w:rPr>
        <w:t xml:space="preserve">ykonawca zobowiązany jest wykazać, że nie wcześniej niż w okresie ostatnich </w:t>
      </w:r>
      <w:r w:rsidR="00AA6C8E">
        <w:rPr>
          <w:rFonts w:cs="Times New Roman"/>
          <w:sz w:val="22"/>
          <w:szCs w:val="22"/>
        </w:rPr>
        <w:t xml:space="preserve">pięciu lat przed upływem terminu składania ofert, a jeżeli okres prowadzenia działalności jest krótszy, to w tym okresie, wykonał </w:t>
      </w:r>
      <w:r w:rsidR="00AA6C8E">
        <w:rPr>
          <w:rFonts w:eastAsia="ArialMT" w:cs="Times New Roman"/>
          <w:sz w:val="22"/>
          <w:szCs w:val="22"/>
        </w:rPr>
        <w:t xml:space="preserve">co najmniej </w:t>
      </w:r>
      <w:r w:rsidR="00AA6C8E" w:rsidRPr="00DD1744">
        <w:rPr>
          <w:rFonts w:eastAsia="ArialMT" w:cs="Times New Roman"/>
          <w:b/>
          <w:sz w:val="22"/>
          <w:szCs w:val="22"/>
        </w:rPr>
        <w:t>dwa zamówienia</w:t>
      </w:r>
      <w:r w:rsidR="00AA6C8E">
        <w:rPr>
          <w:rFonts w:eastAsia="ArialMT" w:cs="Times New Roman"/>
          <w:sz w:val="22"/>
          <w:szCs w:val="22"/>
        </w:rPr>
        <w:t xml:space="preserve"> </w:t>
      </w:r>
      <w:r w:rsidR="00AA6C8E">
        <w:rPr>
          <w:rFonts w:cs="Times New Roman"/>
          <w:sz w:val="22"/>
          <w:szCs w:val="22"/>
        </w:rPr>
        <w:t>odpowiadające swym rodzajem przedmiotowi zamówienia i całkowitej wartości nie mniejszej niż:</w:t>
      </w:r>
    </w:p>
    <w:p w:rsidR="00AA6C8E" w:rsidRPr="007E3C54" w:rsidRDefault="00AA6C8E" w:rsidP="00AA6C8E">
      <w:pPr>
        <w:pStyle w:val="Standard"/>
        <w:numPr>
          <w:ilvl w:val="0"/>
          <w:numId w:val="2"/>
        </w:numPr>
        <w:tabs>
          <w:tab w:val="left" w:pos="786"/>
        </w:tabs>
        <w:jc w:val="both"/>
        <w:rPr>
          <w:rFonts w:cs="Times New Roman"/>
          <w:color w:val="FF0000"/>
          <w:sz w:val="22"/>
          <w:szCs w:val="22"/>
        </w:rPr>
      </w:pPr>
      <w:r w:rsidRPr="007E3C54">
        <w:rPr>
          <w:rFonts w:cs="Times New Roman"/>
          <w:color w:val="FF0000"/>
          <w:sz w:val="22"/>
          <w:szCs w:val="22"/>
        </w:rPr>
        <w:t xml:space="preserve">1.500.000,00 zł netto każda – </w:t>
      </w:r>
      <w:r w:rsidRPr="007E3C54">
        <w:rPr>
          <w:rFonts w:eastAsia="ArialMT"/>
          <w:color w:val="FF0000"/>
          <w:sz w:val="22"/>
          <w:szCs w:val="22"/>
        </w:rPr>
        <w:t>dot. bud</w:t>
      </w:r>
      <w:r w:rsidR="00874EF2">
        <w:rPr>
          <w:rFonts w:eastAsia="ArialMT"/>
          <w:color w:val="FF0000"/>
          <w:sz w:val="22"/>
          <w:szCs w:val="22"/>
        </w:rPr>
        <w:t>owy sieci wodociągowej</w:t>
      </w:r>
      <w:r w:rsidRPr="007E3C54">
        <w:rPr>
          <w:rFonts w:eastAsia="ArialMT"/>
          <w:color w:val="FF0000"/>
          <w:sz w:val="22"/>
          <w:szCs w:val="22"/>
        </w:rPr>
        <w:t>;</w:t>
      </w:r>
    </w:p>
    <w:p w:rsidR="00AA6C8E" w:rsidRPr="007E3C54" w:rsidRDefault="00AA6C8E" w:rsidP="00AA6C8E">
      <w:pPr>
        <w:pStyle w:val="Standard"/>
        <w:numPr>
          <w:ilvl w:val="0"/>
          <w:numId w:val="2"/>
        </w:numPr>
        <w:tabs>
          <w:tab w:val="left" w:pos="786"/>
        </w:tabs>
        <w:jc w:val="both"/>
        <w:rPr>
          <w:rFonts w:cs="Times New Roman"/>
          <w:color w:val="FF0000"/>
          <w:sz w:val="22"/>
          <w:szCs w:val="22"/>
        </w:rPr>
      </w:pPr>
      <w:r w:rsidRPr="007E3C54">
        <w:rPr>
          <w:rFonts w:cs="Times New Roman"/>
          <w:color w:val="FF0000"/>
          <w:sz w:val="22"/>
          <w:szCs w:val="22"/>
        </w:rPr>
        <w:t xml:space="preserve">30.000,00 zł netto każda – </w:t>
      </w:r>
      <w:r w:rsidRPr="007E3C54">
        <w:rPr>
          <w:rFonts w:eastAsia="ArialMT"/>
          <w:color w:val="FF0000"/>
          <w:sz w:val="22"/>
          <w:szCs w:val="22"/>
        </w:rPr>
        <w:t>dot. budowy ekologicznej oczyszc</w:t>
      </w:r>
      <w:bookmarkStart w:id="0" w:name="_GoBack"/>
      <w:bookmarkEnd w:id="0"/>
      <w:r w:rsidRPr="007E3C54">
        <w:rPr>
          <w:rFonts w:eastAsia="ArialMT"/>
          <w:color w:val="FF0000"/>
          <w:sz w:val="22"/>
          <w:szCs w:val="22"/>
        </w:rPr>
        <w:t>zalni ścieków</w:t>
      </w:r>
      <w:r w:rsidRPr="007E3C54">
        <w:rPr>
          <w:rFonts w:cs="Times New Roman"/>
          <w:color w:val="FF0000"/>
          <w:sz w:val="22"/>
          <w:szCs w:val="22"/>
        </w:rPr>
        <w:t>.</w:t>
      </w:r>
    </w:p>
    <w:p w:rsidR="003D283F" w:rsidRDefault="003D283F" w:rsidP="00AA6C8E">
      <w:pPr>
        <w:pStyle w:val="Bezodstpw"/>
        <w:spacing w:line="360" w:lineRule="auto"/>
        <w:ind w:left="426"/>
        <w:jc w:val="both"/>
        <w:rPr>
          <w:sz w:val="22"/>
          <w:szCs w:val="22"/>
        </w:rPr>
      </w:pPr>
    </w:p>
    <w:p w:rsidR="003D283F" w:rsidRDefault="003D283F" w:rsidP="003D283F">
      <w:pPr>
        <w:ind w:left="567" w:right="23"/>
        <w:rPr>
          <w:sz w:val="22"/>
          <w:szCs w:val="22"/>
        </w:rPr>
      </w:pPr>
      <w:r>
        <w:rPr>
          <w:color w:val="C0504D" w:themeColor="accent2"/>
          <w:sz w:val="22"/>
          <w:szCs w:val="22"/>
        </w:rPr>
        <w:t xml:space="preserve"> </w:t>
      </w:r>
    </w:p>
    <w:p w:rsidR="003D283F" w:rsidRDefault="003D283F" w:rsidP="003D283F">
      <w:pPr>
        <w:ind w:left="567"/>
        <w:rPr>
          <w:rFonts w:ascii="Arial" w:hAnsi="Arial" w:cs="Arial"/>
          <w:b/>
          <w:color w:val="C0504D" w:themeColor="accent2"/>
          <w:sz w:val="22"/>
          <w:szCs w:val="22"/>
        </w:rPr>
      </w:pPr>
    </w:p>
    <w:p w:rsidR="003D283F" w:rsidRDefault="003D283F" w:rsidP="003D283F">
      <w:pPr>
        <w:ind w:left="567"/>
        <w:jc w:val="both"/>
        <w:rPr>
          <w:rFonts w:ascii="Arial" w:hAnsi="Arial" w:cs="Arial"/>
          <w:b/>
        </w:rPr>
      </w:pPr>
    </w:p>
    <w:p w:rsidR="003D283F" w:rsidRDefault="003D283F" w:rsidP="003D283F">
      <w:pPr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........................................     </w:t>
      </w:r>
    </w:p>
    <w:p w:rsidR="003D283F" w:rsidRDefault="003D283F" w:rsidP="003D283F">
      <w:pPr>
        <w:ind w:left="567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( data )                                        </w:t>
      </w:r>
    </w:p>
    <w:p w:rsidR="003D283F" w:rsidRDefault="003D283F" w:rsidP="003D283F">
      <w:pPr>
        <w:ind w:left="567"/>
        <w:rPr>
          <w:rFonts w:ascii="Arial" w:hAnsi="Arial"/>
          <w:sz w:val="16"/>
          <w:szCs w:val="16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……………………………………………………………..       </w:t>
      </w:r>
      <w:r>
        <w:rPr>
          <w:rFonts w:ascii="Arial" w:hAnsi="Arial"/>
          <w:sz w:val="22"/>
        </w:rPr>
        <w:t xml:space="preserve">                                  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16"/>
          <w:szCs w:val="16"/>
        </w:rPr>
        <w:t xml:space="preserve">                                    </w:t>
      </w:r>
      <w:r>
        <w:rPr>
          <w:i/>
          <w:sz w:val="16"/>
          <w:szCs w:val="16"/>
        </w:rPr>
        <w:t>(podpis  Wykonawcy/ osoby uprawnionej do reprezentowania Wykonawcy)</w:t>
      </w:r>
    </w:p>
    <w:p w:rsidR="003D283F" w:rsidRDefault="003D283F" w:rsidP="003D283F">
      <w:pPr>
        <w:ind w:left="567"/>
        <w:rPr>
          <w:i/>
          <w:sz w:val="16"/>
          <w:szCs w:val="16"/>
        </w:rPr>
      </w:pPr>
    </w:p>
    <w:p w:rsidR="003D283F" w:rsidRDefault="003D283F" w:rsidP="003D283F">
      <w:pPr>
        <w:ind w:left="567"/>
        <w:rPr>
          <w:rFonts w:ascii="Arial" w:hAnsi="Arial"/>
          <w:sz w:val="18"/>
          <w:szCs w:val="18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D283F" w:rsidRDefault="003D283F" w:rsidP="003D283F">
      <w:pPr>
        <w:ind w:left="567"/>
        <w:rPr>
          <w:i/>
        </w:rPr>
      </w:pPr>
    </w:p>
    <w:p w:rsidR="003D283F" w:rsidRDefault="003D283F" w:rsidP="003D283F"/>
    <w:p w:rsidR="003D283F" w:rsidRDefault="003D283F" w:rsidP="003D283F">
      <w:pPr>
        <w:rPr>
          <w:sz w:val="20"/>
          <w:szCs w:val="20"/>
        </w:rPr>
      </w:pPr>
    </w:p>
    <w:p w:rsidR="003D283F" w:rsidRDefault="003D283F" w:rsidP="003D283F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7C11"/>
    <w:multiLevelType w:val="hybridMultilevel"/>
    <w:tmpl w:val="C9ECDFA2"/>
    <w:lvl w:ilvl="0" w:tplc="FD8A1D9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0211A1"/>
    <w:multiLevelType w:val="hybridMultilevel"/>
    <w:tmpl w:val="039E2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283F"/>
    <w:rsid w:val="00062FBD"/>
    <w:rsid w:val="003135B0"/>
    <w:rsid w:val="003D283F"/>
    <w:rsid w:val="00462F25"/>
    <w:rsid w:val="00874EF2"/>
    <w:rsid w:val="0095517C"/>
    <w:rsid w:val="00AA6C8E"/>
    <w:rsid w:val="00BE2D90"/>
    <w:rsid w:val="00C24F48"/>
    <w:rsid w:val="00E206D1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D283F"/>
    <w:pPr>
      <w:keepNext/>
      <w:ind w:right="-13"/>
      <w:jc w:val="center"/>
      <w:outlineLvl w:val="2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283F"/>
    <w:rPr>
      <w:rFonts w:eastAsia="Times New Roman"/>
      <w:b/>
      <w:bCs w:val="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3D2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D283F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customStyle="1" w:styleId="Standard">
    <w:name w:val="Standard"/>
    <w:rsid w:val="003D28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3D283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11</cp:revision>
  <dcterms:created xsi:type="dcterms:W3CDTF">2019-07-23T08:41:00Z</dcterms:created>
  <dcterms:modified xsi:type="dcterms:W3CDTF">2020-02-19T18:25:00Z</dcterms:modified>
</cp:coreProperties>
</file>